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2" w:rsidRDefault="00FC1D12" w:rsidP="00FC1D12">
      <w:pPr>
        <w:pStyle w:val="Style18"/>
        <w:widowControl/>
        <w:spacing w:line="276" w:lineRule="auto"/>
        <w:ind w:left="360" w:firstLine="0"/>
        <w:jc w:val="center"/>
        <w:outlineLvl w:val="0"/>
        <w:rPr>
          <w:rStyle w:val="FontStyle120"/>
          <w:b/>
          <w:i/>
          <w:sz w:val="28"/>
          <w:szCs w:val="28"/>
          <w:lang w:val="uk-UA" w:eastAsia="uk-UA"/>
        </w:rPr>
      </w:pPr>
      <w:r>
        <w:rPr>
          <w:rStyle w:val="FontStyle120"/>
          <w:b/>
          <w:i/>
          <w:sz w:val="28"/>
          <w:szCs w:val="28"/>
          <w:lang w:val="uk-UA" w:eastAsia="uk-UA"/>
        </w:rPr>
        <w:t>Порядок проведення аналізу заняття</w:t>
      </w:r>
    </w:p>
    <w:p w:rsidR="00FC1D12" w:rsidRDefault="00FC1D12" w:rsidP="00FC1D12">
      <w:pPr>
        <w:pStyle w:val="Style18"/>
        <w:widowControl/>
        <w:spacing w:line="276" w:lineRule="auto"/>
        <w:ind w:left="360" w:firstLine="0"/>
        <w:jc w:val="center"/>
        <w:rPr>
          <w:rStyle w:val="FontStyle120"/>
          <w:b/>
          <w:sz w:val="28"/>
          <w:szCs w:val="28"/>
          <w:lang w:val="uk-UA" w:eastAsia="uk-UA"/>
        </w:rPr>
      </w:pPr>
    </w:p>
    <w:p w:rsidR="00FC1D12" w:rsidRDefault="00FC1D12" w:rsidP="00FC1D12">
      <w:pPr>
        <w:pStyle w:val="Style18"/>
        <w:widowControl/>
        <w:numPr>
          <w:ilvl w:val="0"/>
          <w:numId w:val="1"/>
        </w:numPr>
        <w:spacing w:line="276" w:lineRule="auto"/>
        <w:jc w:val="both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Під час  відвідання заняття всі присутні магістранти-практиканти письмово складають «фотографію» заняття за такою схемою:</w:t>
      </w:r>
    </w:p>
    <w:p w:rsidR="00FC1D12" w:rsidRDefault="00FC1D12" w:rsidP="00FC1D12">
      <w:pPr>
        <w:pStyle w:val="Style18"/>
        <w:widowControl/>
        <w:spacing w:line="276" w:lineRule="auto"/>
        <w:ind w:left="644" w:firstLine="0"/>
        <w:jc w:val="both"/>
        <w:rPr>
          <w:rStyle w:val="FontStyle120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693"/>
        <w:gridCol w:w="3402"/>
      </w:tblGrid>
      <w:tr w:rsidR="00FC1D12" w:rsidTr="00FC1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rPr>
                <w:rStyle w:val="FontStyle120"/>
                <w:sz w:val="28"/>
                <w:szCs w:val="28"/>
                <w:lang w:val="uk-UA" w:eastAsia="uk-UA"/>
              </w:rPr>
            </w:pPr>
            <w:r>
              <w:rPr>
                <w:rStyle w:val="FontStyle120"/>
                <w:sz w:val="28"/>
                <w:szCs w:val="28"/>
                <w:lang w:val="uk-UA" w:eastAsia="uk-UA"/>
              </w:rPr>
              <w:t>Етапи заняття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rPr>
                <w:rStyle w:val="FontStyle120"/>
                <w:sz w:val="28"/>
                <w:szCs w:val="28"/>
                <w:lang w:val="uk-UA" w:eastAsia="uk-UA"/>
              </w:rPr>
            </w:pPr>
            <w:r>
              <w:rPr>
                <w:rStyle w:val="FontStyle120"/>
                <w:sz w:val="28"/>
                <w:szCs w:val="28"/>
                <w:lang w:val="uk-UA" w:eastAsia="uk-UA"/>
              </w:rPr>
              <w:t>Зміст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jc w:val="center"/>
              <w:rPr>
                <w:rStyle w:val="FontStyle120"/>
                <w:sz w:val="28"/>
                <w:szCs w:val="28"/>
                <w:lang w:val="uk-UA" w:eastAsia="uk-UA"/>
              </w:rPr>
            </w:pPr>
            <w:r>
              <w:rPr>
                <w:rStyle w:val="FontStyle120"/>
                <w:sz w:val="28"/>
                <w:szCs w:val="28"/>
                <w:lang w:val="uk-UA" w:eastAsia="uk-UA"/>
              </w:rPr>
              <w:t>Результати спостереження</w:t>
            </w:r>
          </w:p>
        </w:tc>
      </w:tr>
      <w:tr w:rsidR="00FC1D12" w:rsidTr="00FC1D1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rPr>
                <w:rStyle w:val="FontStyle120"/>
                <w:sz w:val="28"/>
                <w:szCs w:val="28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rPr>
                <w:rStyle w:val="FontStyle120"/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12" w:rsidRDefault="00FC1D12">
            <w:pPr>
              <w:pStyle w:val="Style18"/>
              <w:widowControl/>
              <w:spacing w:line="276" w:lineRule="auto"/>
              <w:ind w:left="720" w:firstLine="0"/>
              <w:rPr>
                <w:rStyle w:val="FontStyle120"/>
                <w:sz w:val="28"/>
                <w:szCs w:val="28"/>
                <w:lang w:val="uk-UA" w:eastAsia="uk-UA"/>
              </w:rPr>
            </w:pPr>
          </w:p>
        </w:tc>
      </w:tr>
    </w:tbl>
    <w:p w:rsidR="00FC1D12" w:rsidRDefault="00FC1D12" w:rsidP="00FC1D12">
      <w:pPr>
        <w:pStyle w:val="Style18"/>
        <w:widowControl/>
        <w:tabs>
          <w:tab w:val="num" w:pos="1500"/>
        </w:tabs>
        <w:spacing w:line="276" w:lineRule="auto"/>
        <w:ind w:left="284" w:firstLine="0"/>
        <w:jc w:val="both"/>
        <w:rPr>
          <w:rStyle w:val="FontStyle120"/>
          <w:sz w:val="28"/>
          <w:szCs w:val="28"/>
          <w:lang w:val="uk-UA" w:eastAsia="uk-UA"/>
        </w:rPr>
      </w:pPr>
    </w:p>
    <w:p w:rsidR="00FC1D12" w:rsidRDefault="00FC1D12" w:rsidP="00FC1D12">
      <w:pPr>
        <w:pStyle w:val="Style18"/>
        <w:widowControl/>
        <w:numPr>
          <w:ilvl w:val="0"/>
          <w:numId w:val="1"/>
        </w:numPr>
        <w:spacing w:line="276" w:lineRule="auto"/>
        <w:jc w:val="both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Після відвідання заняття перш за все надається слово магістранту-практиканту, який провів заняття.</w:t>
      </w:r>
    </w:p>
    <w:p w:rsidR="00FC1D12" w:rsidRDefault="00FC1D12" w:rsidP="00FC1D12">
      <w:pPr>
        <w:pStyle w:val="Style18"/>
        <w:widowControl/>
        <w:numPr>
          <w:ilvl w:val="0"/>
          <w:numId w:val="1"/>
        </w:numPr>
        <w:spacing w:line="276" w:lineRule="auto"/>
        <w:jc w:val="both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Студент проводить самоаналіз заняття, що включає визначення цілей, рівня їх реалізації, причин недосягнення або неповного досягнення  поставлених цілей; обґрунтування включення змінних компонентів заняття (подачі нового навчального матеріалу, тренування у спілкуванні, практики у спілкуванні); обраних методів і прийомів навчання, допоміжних засобів, режимів роботи; оцінка того, що, на його погляд, вдалося зробити на занятті, а чого не вдалося, що зробив би інакше, тощо.</w:t>
      </w:r>
    </w:p>
    <w:p w:rsidR="00FC1D12" w:rsidRDefault="00FC1D12" w:rsidP="00FC1D12">
      <w:pPr>
        <w:pStyle w:val="Style79"/>
        <w:widowControl/>
        <w:numPr>
          <w:ilvl w:val="0"/>
          <w:numId w:val="1"/>
        </w:numPr>
        <w:tabs>
          <w:tab w:val="left" w:pos="264"/>
        </w:tabs>
        <w:spacing w:line="276" w:lineRule="auto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Студенти і викладач-керівник з фаху ставлять практиканту, що провів заняття, запитання, якщо після самоаналізу щось залишилося незрозумілим.</w:t>
      </w:r>
    </w:p>
    <w:p w:rsidR="00FC1D12" w:rsidRDefault="00FC1D12" w:rsidP="00FC1D12">
      <w:pPr>
        <w:pStyle w:val="Style79"/>
        <w:widowControl/>
        <w:numPr>
          <w:ilvl w:val="0"/>
          <w:numId w:val="1"/>
        </w:numPr>
        <w:tabs>
          <w:tab w:val="left" w:pos="264"/>
        </w:tabs>
        <w:spacing w:line="276" w:lineRule="auto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Повний поглиблений аналіз заняття дає рецензент, який призначається відповідно до розробленого на початку практики графіка.</w:t>
      </w:r>
    </w:p>
    <w:p w:rsidR="00FC1D12" w:rsidRDefault="00FC1D12" w:rsidP="00FC1D12">
      <w:pPr>
        <w:pStyle w:val="Style79"/>
        <w:widowControl/>
        <w:numPr>
          <w:ilvl w:val="0"/>
          <w:numId w:val="1"/>
        </w:numPr>
        <w:tabs>
          <w:tab w:val="left" w:pos="264"/>
        </w:tabs>
        <w:spacing w:line="276" w:lineRule="auto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Виступ рецензента доповнюють інші магістранти-практиканти, користу</w:t>
      </w:r>
      <w:r>
        <w:rPr>
          <w:rStyle w:val="FontStyle120"/>
          <w:sz w:val="28"/>
          <w:szCs w:val="28"/>
          <w:lang w:val="uk-UA" w:eastAsia="uk-UA"/>
        </w:rPr>
        <w:softHyphen/>
        <w:t>ючись зробленими «фотографіями заняття».</w:t>
      </w:r>
    </w:p>
    <w:p w:rsidR="00FC1D12" w:rsidRDefault="00FC1D12" w:rsidP="00FC1D12">
      <w:pPr>
        <w:pStyle w:val="Style79"/>
        <w:widowControl/>
        <w:numPr>
          <w:ilvl w:val="0"/>
          <w:numId w:val="1"/>
        </w:numPr>
        <w:tabs>
          <w:tab w:val="left" w:pos="264"/>
        </w:tabs>
        <w:spacing w:line="276" w:lineRule="auto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Викладач-керівник з фаху разом зі студентами підбиває підсумки обговорення заняття, фор</w:t>
      </w:r>
      <w:r>
        <w:rPr>
          <w:rStyle w:val="FontStyle120"/>
          <w:sz w:val="28"/>
          <w:szCs w:val="28"/>
          <w:lang w:val="uk-UA" w:eastAsia="uk-UA"/>
        </w:rPr>
        <w:softHyphen/>
        <w:t>мулює рекомендації для всіх практикантів щодо удосконалення навчальної діяльності та запобігання професійних помилок; виставляє та обґрунтовує оцінку магістранту-практиканту, що провів заняття.</w:t>
      </w:r>
    </w:p>
    <w:p w:rsidR="00FC1D12" w:rsidRPr="00FC1D12" w:rsidRDefault="00FC1D12" w:rsidP="00FC1D12">
      <w:pPr>
        <w:pStyle w:val="Style8"/>
        <w:widowControl/>
        <w:spacing w:line="276" w:lineRule="auto"/>
        <w:ind w:left="709"/>
        <w:jc w:val="center"/>
        <w:rPr>
          <w:rStyle w:val="FontStyle110"/>
          <w:sz w:val="28"/>
          <w:szCs w:val="28"/>
          <w:lang w:val="uk-UA"/>
        </w:rPr>
      </w:pPr>
    </w:p>
    <w:p w:rsidR="00FC1D12" w:rsidRDefault="00FC1D12" w:rsidP="00FC1D12">
      <w:pPr>
        <w:pStyle w:val="Style8"/>
        <w:widowControl/>
        <w:spacing w:line="276" w:lineRule="auto"/>
        <w:jc w:val="center"/>
        <w:outlineLvl w:val="0"/>
        <w:rPr>
          <w:rStyle w:val="FontStyle110"/>
          <w:i/>
          <w:sz w:val="28"/>
          <w:szCs w:val="28"/>
          <w:lang w:val="uk-UA" w:eastAsia="uk-UA"/>
        </w:rPr>
      </w:pPr>
      <w:r>
        <w:rPr>
          <w:rStyle w:val="FontStyle110"/>
          <w:i/>
          <w:sz w:val="28"/>
          <w:szCs w:val="28"/>
          <w:lang w:val="uk-UA" w:eastAsia="uk-UA"/>
        </w:rPr>
        <w:t xml:space="preserve">Психолого-педагогічний аналіз практичного заняття </w:t>
      </w:r>
    </w:p>
    <w:p w:rsidR="00FC1D12" w:rsidRDefault="00FC1D12" w:rsidP="00FC1D12">
      <w:pPr>
        <w:pStyle w:val="Style8"/>
        <w:widowControl/>
        <w:spacing w:line="276" w:lineRule="auto"/>
        <w:jc w:val="center"/>
        <w:rPr>
          <w:rStyle w:val="FontStyle110"/>
          <w:i/>
          <w:sz w:val="28"/>
          <w:szCs w:val="28"/>
          <w:lang w:val="uk-UA" w:eastAsia="uk-UA"/>
        </w:rPr>
      </w:pPr>
    </w:p>
    <w:p w:rsidR="00FC1D12" w:rsidRDefault="00FC1D12" w:rsidP="00FC1D12">
      <w:pPr>
        <w:pStyle w:val="Style79"/>
        <w:widowControl/>
        <w:tabs>
          <w:tab w:val="left" w:pos="154"/>
        </w:tabs>
        <w:spacing w:line="276" w:lineRule="auto"/>
        <w:ind w:firstLine="284"/>
        <w:jc w:val="left"/>
        <w:rPr>
          <w:rStyle w:val="FontStyle120"/>
          <w:sz w:val="28"/>
          <w:szCs w:val="28"/>
        </w:rPr>
      </w:pPr>
      <w:r>
        <w:rPr>
          <w:rStyle w:val="FontStyle120"/>
          <w:sz w:val="28"/>
          <w:szCs w:val="28"/>
          <w:lang w:val="uk-UA" w:eastAsia="uk-UA"/>
        </w:rPr>
        <w:t>1.</w:t>
      </w:r>
      <w:r>
        <w:rPr>
          <w:rStyle w:val="FontStyle120"/>
          <w:sz w:val="28"/>
          <w:szCs w:val="28"/>
          <w:lang w:val="uk-UA" w:eastAsia="uk-UA"/>
        </w:rPr>
        <w:tab/>
        <w:t>Реалізація викладачем освітньої, розвиваючої та виховної мети заняття.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Організація заняття (організаційна чіткість структури заняття, вчасна підготовка навчально-методичного забезпечення заняття, організація діяльності здобувачів на занятті, вміння підтримувати дисципліну, раціональ</w:t>
      </w:r>
      <w:r>
        <w:rPr>
          <w:rStyle w:val="FontStyle120"/>
          <w:sz w:val="28"/>
          <w:szCs w:val="28"/>
          <w:lang w:val="uk-UA" w:eastAsia="uk-UA"/>
        </w:rPr>
        <w:softHyphen/>
        <w:t>ний розподіл часу).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lastRenderedPageBreak/>
        <w:t>Реалізація на занятті дидактичних принципів, різноманітність методичних прийомів навчально-виховної роботи.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Врахування на занятті вікових та індивідуальних психологічних особли</w:t>
      </w:r>
      <w:r>
        <w:rPr>
          <w:rStyle w:val="FontStyle120"/>
          <w:sz w:val="28"/>
          <w:szCs w:val="28"/>
          <w:lang w:val="uk-UA" w:eastAsia="uk-UA"/>
        </w:rPr>
        <w:softHyphen/>
        <w:t>востей здобувачів.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Уміння викладача викликати і підтримувати інтерес та увагу здобувачів упродовж всього заняття.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Уміння викладача здійснювати індивідуальний та диференційований підходи до здобувачів на занятті.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Комунікативна діяльність викладача на занятті (культура й стиль спілку</w:t>
      </w:r>
      <w:r>
        <w:rPr>
          <w:rStyle w:val="FontStyle120"/>
          <w:sz w:val="28"/>
          <w:szCs w:val="28"/>
          <w:lang w:val="uk-UA" w:eastAsia="uk-UA"/>
        </w:rPr>
        <w:softHyphen/>
        <w:t>вання, дотримання педагогічного такту, контакт з групою, культура мовлення).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Емоційний стан викладача на занятті (настрій, зібраність, уміння володіти собою, впевненість, самоконтроль).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Наявність елементів педагогічної творчості на занятті, нетрадиційних методів і прийомів навчання.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jc w:val="left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 xml:space="preserve">Оцінювання здобувачів викладачем (об'єктивність та </w:t>
      </w:r>
      <w:r>
        <w:rPr>
          <w:rStyle w:val="FontStyle139"/>
          <w:sz w:val="28"/>
          <w:szCs w:val="28"/>
          <w:lang w:val="uk-UA" w:eastAsia="uk-UA"/>
        </w:rPr>
        <w:t xml:space="preserve">аргументація </w:t>
      </w:r>
      <w:r>
        <w:rPr>
          <w:rStyle w:val="FontStyle120"/>
          <w:sz w:val="28"/>
          <w:szCs w:val="28"/>
          <w:lang w:val="uk-UA" w:eastAsia="uk-UA"/>
        </w:rPr>
        <w:t>оцінок).</w:t>
      </w:r>
    </w:p>
    <w:p w:rsidR="00FC1D12" w:rsidRDefault="00FC1D12" w:rsidP="00FC1D12">
      <w:pPr>
        <w:pStyle w:val="Style79"/>
        <w:widowControl/>
        <w:numPr>
          <w:ilvl w:val="0"/>
          <w:numId w:val="2"/>
        </w:numPr>
        <w:tabs>
          <w:tab w:val="left" w:pos="274"/>
        </w:tabs>
        <w:spacing w:line="276" w:lineRule="auto"/>
        <w:ind w:firstLine="284"/>
        <w:jc w:val="left"/>
        <w:rPr>
          <w:rStyle w:val="FontStyle120"/>
          <w:sz w:val="28"/>
          <w:szCs w:val="28"/>
          <w:lang w:val="uk-UA" w:eastAsia="uk-UA"/>
        </w:rPr>
      </w:pPr>
      <w:r>
        <w:rPr>
          <w:rStyle w:val="FontStyle120"/>
          <w:sz w:val="28"/>
          <w:szCs w:val="28"/>
          <w:lang w:val="uk-UA" w:eastAsia="uk-UA"/>
        </w:rPr>
        <w:t>Культура зовнішнього вигляду та поведінки викладача.</w:t>
      </w:r>
    </w:p>
    <w:p w:rsidR="00304140" w:rsidRPr="00FC1D12" w:rsidRDefault="00304140">
      <w:pPr>
        <w:rPr>
          <w:lang w:val="uk-UA"/>
        </w:rPr>
      </w:pPr>
      <w:bookmarkStart w:id="0" w:name="_GoBack"/>
      <w:bookmarkEnd w:id="0"/>
    </w:p>
    <w:sectPr w:rsidR="00304140" w:rsidRPr="00FC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F1E"/>
    <w:multiLevelType w:val="singleLevel"/>
    <w:tmpl w:val="DB0A9AB6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B8B61B3"/>
    <w:multiLevelType w:val="hybridMultilevel"/>
    <w:tmpl w:val="DD52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80"/>
    <w:rsid w:val="00304140"/>
    <w:rsid w:val="00E13080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FC1D12"/>
    <w:pPr>
      <w:widowControl w:val="0"/>
      <w:autoSpaceDE w:val="0"/>
      <w:autoSpaceDN w:val="0"/>
      <w:adjustRightInd w:val="0"/>
      <w:jc w:val="left"/>
    </w:pPr>
  </w:style>
  <w:style w:type="paragraph" w:customStyle="1" w:styleId="Style79">
    <w:name w:val="Style79"/>
    <w:basedOn w:val="a"/>
    <w:uiPriority w:val="99"/>
    <w:rsid w:val="00FC1D12"/>
    <w:pPr>
      <w:widowControl w:val="0"/>
      <w:autoSpaceDE w:val="0"/>
      <w:autoSpaceDN w:val="0"/>
      <w:adjustRightInd w:val="0"/>
      <w:spacing w:line="192" w:lineRule="exact"/>
      <w:ind w:hanging="269"/>
    </w:pPr>
  </w:style>
  <w:style w:type="paragraph" w:customStyle="1" w:styleId="Style18">
    <w:name w:val="Style18"/>
    <w:basedOn w:val="a"/>
    <w:rsid w:val="00FC1D12"/>
    <w:pPr>
      <w:widowControl w:val="0"/>
      <w:autoSpaceDE w:val="0"/>
      <w:autoSpaceDN w:val="0"/>
      <w:adjustRightInd w:val="0"/>
      <w:spacing w:line="240" w:lineRule="exact"/>
      <w:ind w:hanging="259"/>
      <w:jc w:val="left"/>
    </w:pPr>
  </w:style>
  <w:style w:type="character" w:customStyle="1" w:styleId="FontStyle110">
    <w:name w:val="Font Style110"/>
    <w:uiPriority w:val="99"/>
    <w:rsid w:val="00FC1D1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0">
    <w:name w:val="Font Style120"/>
    <w:uiPriority w:val="99"/>
    <w:rsid w:val="00FC1D12"/>
    <w:rPr>
      <w:rFonts w:ascii="Times New Roman" w:hAnsi="Times New Roman" w:cs="Times New Roman" w:hint="default"/>
      <w:sz w:val="18"/>
      <w:szCs w:val="18"/>
    </w:rPr>
  </w:style>
  <w:style w:type="character" w:customStyle="1" w:styleId="FontStyle139">
    <w:name w:val="Font Style139"/>
    <w:uiPriority w:val="99"/>
    <w:rsid w:val="00FC1D12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FC1D12"/>
    <w:pPr>
      <w:widowControl w:val="0"/>
      <w:autoSpaceDE w:val="0"/>
      <w:autoSpaceDN w:val="0"/>
      <w:adjustRightInd w:val="0"/>
      <w:jc w:val="left"/>
    </w:pPr>
  </w:style>
  <w:style w:type="paragraph" w:customStyle="1" w:styleId="Style79">
    <w:name w:val="Style79"/>
    <w:basedOn w:val="a"/>
    <w:uiPriority w:val="99"/>
    <w:rsid w:val="00FC1D12"/>
    <w:pPr>
      <w:widowControl w:val="0"/>
      <w:autoSpaceDE w:val="0"/>
      <w:autoSpaceDN w:val="0"/>
      <w:adjustRightInd w:val="0"/>
      <w:spacing w:line="192" w:lineRule="exact"/>
      <w:ind w:hanging="269"/>
    </w:pPr>
  </w:style>
  <w:style w:type="paragraph" w:customStyle="1" w:styleId="Style18">
    <w:name w:val="Style18"/>
    <w:basedOn w:val="a"/>
    <w:rsid w:val="00FC1D12"/>
    <w:pPr>
      <w:widowControl w:val="0"/>
      <w:autoSpaceDE w:val="0"/>
      <w:autoSpaceDN w:val="0"/>
      <w:adjustRightInd w:val="0"/>
      <w:spacing w:line="240" w:lineRule="exact"/>
      <w:ind w:hanging="259"/>
      <w:jc w:val="left"/>
    </w:pPr>
  </w:style>
  <w:style w:type="character" w:customStyle="1" w:styleId="FontStyle110">
    <w:name w:val="Font Style110"/>
    <w:uiPriority w:val="99"/>
    <w:rsid w:val="00FC1D1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0">
    <w:name w:val="Font Style120"/>
    <w:uiPriority w:val="99"/>
    <w:rsid w:val="00FC1D12"/>
    <w:rPr>
      <w:rFonts w:ascii="Times New Roman" w:hAnsi="Times New Roman" w:cs="Times New Roman" w:hint="default"/>
      <w:sz w:val="18"/>
      <w:szCs w:val="18"/>
    </w:rPr>
  </w:style>
  <w:style w:type="character" w:customStyle="1" w:styleId="FontStyle139">
    <w:name w:val="Font Style139"/>
    <w:uiPriority w:val="99"/>
    <w:rsid w:val="00FC1D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2020-10-09T16:57:00Z</dcterms:created>
  <dcterms:modified xsi:type="dcterms:W3CDTF">2020-10-09T16:58:00Z</dcterms:modified>
</cp:coreProperties>
</file>